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2CA" w:rsidRDefault="000C40E2" w:rsidP="00F412C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 w:rsidRPr="000C40E2">
        <w:rPr>
          <w:noProof/>
        </w:rPr>
        <w:pict>
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prod #2 30573 4096"/>
              <v:f eqn="prod @10 2 1"/>
              <v:f eqn="sum @10 height #2"/>
              <v:f eqn="sum @10 #1 0"/>
              <v:f eqn="prod #1 1 2"/>
              <v:f eqn="sum @10 @14 0"/>
              <v:f eqn="sum @12 0 #1"/>
              <v:f eqn="sum #0 @5 0"/>
              <v:f eqn="sum width 0 @17"/>
              <v:f eqn="sum width 0 #0"/>
              <v:f eqn="sum @6 0 #0"/>
              <v:f eqn="ellipse @20 width @10"/>
              <v:f eqn="sum @10 0 @21"/>
              <v:f eqn="sum @22 @16 @10"/>
              <v:f eqn="sum #2 @16 @10"/>
              <v:f eqn="prod @10 2391 32768"/>
              <v:f eqn="sum @6 0 @17"/>
              <v:f eqn="ellipse @26 width @10"/>
              <v:f eqn="sum @10 #1 @27"/>
              <v:f eqn="sum @22 #1 0"/>
              <v:f eqn="sum @12 0 @27"/>
              <v:f eqn="sum height 0 #2"/>
              <v:f eqn="sum @10 @12 0"/>
              <v:f eqn="sum @32 @10 @16"/>
              <v:f eqn="sum @31 @10 @13"/>
              <v:f eqn="sum @32 @10 @13"/>
              <v:f eqn="sum @25 @12 @15"/>
              <v:f eqn="sum @16 0 @15"/>
              <v:f eqn="prod @37 2 3"/>
              <v:f eqn="sum @1 @38 0"/>
              <v:f eqn="sum #2 @38 0"/>
              <v:f eqn="max @40 675"/>
              <v:f eqn="prod width 3 8"/>
              <v:f eqn="sum @42 0 4"/>
            </v:formulas>
            <v:path o:extrusionok="f" o:connecttype="custom" o:connectlocs="@6,0;@5,@36;@6,@1;@7,@36" o:connectangles="270,180,90,0" textboxrect="@0,@22,@19,@1"/>
            <v:handles>
              <v:h position="#0,topLeft" xrange="@5,@43"/>
              <v:h position="center,#1" yrange="@39,@31"/>
              <v:h position="topLeft,#2" yrange="@41,@24"/>
            </v:handles>
            <o:complex v:ext="view"/>
          </v:shapetype>
          <v:shape id="_x0000_s1027" type="#_x0000_t108" style="position:absolute;left:0;text-align:left;margin-left:18.35pt;margin-top:-2.5pt;width:113.25pt;height:82.5pt;z-index:1"/>
        </w:pict>
      </w:r>
      <w:r w:rsidR="00F412CA">
        <w:rPr>
          <w:rFonts w:ascii="Times New Roman" w:hAnsi="Times New Roman"/>
          <w:i/>
          <w:sz w:val="32"/>
          <w:szCs w:val="32"/>
        </w:rPr>
        <w:t xml:space="preserve">                            </w:t>
      </w:r>
      <w:r w:rsidR="00F412CA" w:rsidRPr="00BB5A43">
        <w:rPr>
          <w:rFonts w:ascii="Times New Roman" w:hAnsi="Times New Roman"/>
          <w:i/>
          <w:sz w:val="32"/>
          <w:szCs w:val="32"/>
        </w:rPr>
        <w:t>Печатное средство массовой информации</w:t>
      </w:r>
    </w:p>
    <w:p w:rsidR="00F412CA" w:rsidRDefault="00F412CA" w:rsidP="00F412C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       муниципального образования</w:t>
      </w:r>
    </w:p>
    <w:p w:rsidR="00F412CA" w:rsidRDefault="00F412CA" w:rsidP="00F412C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Б</w:t>
      </w:r>
      <w:r w:rsidRPr="00BB5A43">
        <w:rPr>
          <w:rFonts w:ascii="Times New Roman" w:hAnsi="Times New Roman"/>
          <w:i/>
          <w:sz w:val="32"/>
          <w:szCs w:val="32"/>
        </w:rPr>
        <w:t>улгаковско</w:t>
      </w:r>
      <w:r>
        <w:rPr>
          <w:rFonts w:ascii="Times New Roman" w:hAnsi="Times New Roman"/>
          <w:i/>
          <w:sz w:val="32"/>
          <w:szCs w:val="32"/>
        </w:rPr>
        <w:t>го</w:t>
      </w:r>
      <w:r w:rsidRPr="00BB5A43">
        <w:rPr>
          <w:rFonts w:ascii="Times New Roman" w:hAnsi="Times New Roman"/>
          <w:i/>
          <w:sz w:val="32"/>
          <w:szCs w:val="32"/>
        </w:rPr>
        <w:t xml:space="preserve"> сельско</w:t>
      </w:r>
      <w:r>
        <w:rPr>
          <w:rFonts w:ascii="Times New Roman" w:hAnsi="Times New Roman"/>
          <w:i/>
          <w:sz w:val="32"/>
          <w:szCs w:val="32"/>
        </w:rPr>
        <w:t>го</w:t>
      </w:r>
      <w:r w:rsidRPr="00BB5A43">
        <w:rPr>
          <w:rFonts w:ascii="Times New Roman" w:hAnsi="Times New Roman"/>
          <w:i/>
          <w:sz w:val="32"/>
          <w:szCs w:val="32"/>
        </w:rPr>
        <w:t xml:space="preserve"> поселени</w:t>
      </w:r>
      <w:r>
        <w:rPr>
          <w:rFonts w:ascii="Times New Roman" w:hAnsi="Times New Roman"/>
          <w:i/>
          <w:sz w:val="32"/>
          <w:szCs w:val="32"/>
        </w:rPr>
        <w:t xml:space="preserve">я                                                      </w:t>
      </w:r>
    </w:p>
    <w:p w:rsidR="00F412CA" w:rsidRPr="00BB5A43" w:rsidRDefault="00F412CA" w:rsidP="00F412C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       </w:t>
      </w:r>
      <w:r w:rsidRPr="00BB5A43">
        <w:rPr>
          <w:rFonts w:ascii="Times New Roman" w:hAnsi="Times New Roman"/>
          <w:i/>
          <w:sz w:val="32"/>
          <w:szCs w:val="32"/>
        </w:rPr>
        <w:t>Духовщинского района Смоленской области</w:t>
      </w:r>
    </w:p>
    <w:p w:rsidR="00F412CA" w:rsidRPr="00BB5A43" w:rsidRDefault="00F412CA" w:rsidP="00F412CA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F412CA" w:rsidRPr="003B5F94" w:rsidRDefault="00F412CA" w:rsidP="00F412CA">
      <w:pPr>
        <w:spacing w:after="0" w:line="240" w:lineRule="auto"/>
        <w:jc w:val="center"/>
        <w:rPr>
          <w:rFonts w:ascii="Monotype Corsiva" w:hAnsi="Monotype Corsiva"/>
          <w:sz w:val="64"/>
          <w:szCs w:val="64"/>
        </w:rPr>
      </w:pPr>
      <w:r w:rsidRPr="003B5F94">
        <w:rPr>
          <w:rFonts w:ascii="Monotype Corsiva" w:hAnsi="Monotype Corsiva"/>
          <w:sz w:val="64"/>
          <w:szCs w:val="64"/>
        </w:rPr>
        <w:t>МУНИЦИПАЛЬНЫЙ  ВЕСТНИК</w:t>
      </w:r>
    </w:p>
    <w:p w:rsidR="00F412CA" w:rsidRPr="003B5F94" w:rsidRDefault="00F412CA" w:rsidP="00F412CA">
      <w:pPr>
        <w:spacing w:after="0" w:line="240" w:lineRule="auto"/>
        <w:jc w:val="center"/>
        <w:rPr>
          <w:rFonts w:ascii="Monotype Corsiva" w:hAnsi="Monotype Corsiva"/>
          <w:sz w:val="64"/>
          <w:szCs w:val="64"/>
        </w:rPr>
      </w:pPr>
      <w:r w:rsidRPr="003B5F94">
        <w:rPr>
          <w:rFonts w:ascii="Monotype Corsiva" w:hAnsi="Monotype Corsiva"/>
          <w:sz w:val="64"/>
          <w:szCs w:val="64"/>
        </w:rPr>
        <w:t>«БУЛГАКОВСКИЕ ВЕСТИ»</w:t>
      </w:r>
    </w:p>
    <w:p w:rsidR="00807FAA" w:rsidRPr="00676CDE" w:rsidRDefault="00F412CA" w:rsidP="00F412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B83CCC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D04A2F">
        <w:rPr>
          <w:rFonts w:ascii="Times New Roman" w:hAnsi="Times New Roman"/>
          <w:b/>
          <w:i/>
          <w:sz w:val="32"/>
          <w:szCs w:val="32"/>
        </w:rPr>
        <w:t>1</w:t>
      </w:r>
      <w:r w:rsidR="00A9366C">
        <w:rPr>
          <w:rFonts w:ascii="Times New Roman" w:hAnsi="Times New Roman"/>
          <w:b/>
          <w:i/>
          <w:sz w:val="32"/>
          <w:szCs w:val="32"/>
        </w:rPr>
        <w:t>6</w:t>
      </w:r>
      <w:r w:rsidR="00FD48C9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A9366C">
        <w:rPr>
          <w:rFonts w:ascii="Times New Roman" w:hAnsi="Times New Roman"/>
          <w:b/>
          <w:i/>
          <w:sz w:val="32"/>
          <w:szCs w:val="32"/>
        </w:rPr>
        <w:t>ноября</w:t>
      </w:r>
      <w:r w:rsidRPr="00B86236">
        <w:rPr>
          <w:rFonts w:ascii="Times New Roman" w:hAnsi="Times New Roman"/>
          <w:b/>
          <w:i/>
          <w:sz w:val="32"/>
          <w:szCs w:val="32"/>
        </w:rPr>
        <w:t xml:space="preserve"> 201</w:t>
      </w:r>
      <w:r w:rsidR="005A2027" w:rsidRPr="00B86236">
        <w:rPr>
          <w:rFonts w:ascii="Times New Roman" w:hAnsi="Times New Roman"/>
          <w:b/>
          <w:i/>
          <w:sz w:val="32"/>
          <w:szCs w:val="32"/>
        </w:rPr>
        <w:t>8</w:t>
      </w:r>
      <w:r w:rsidRPr="00B86236">
        <w:rPr>
          <w:rFonts w:ascii="Times New Roman" w:hAnsi="Times New Roman"/>
          <w:b/>
          <w:i/>
          <w:sz w:val="32"/>
          <w:szCs w:val="32"/>
        </w:rPr>
        <w:t xml:space="preserve"> года     №</w:t>
      </w:r>
      <w:r w:rsidR="00B86236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D04A2F">
        <w:rPr>
          <w:rFonts w:ascii="Times New Roman" w:hAnsi="Times New Roman"/>
          <w:b/>
          <w:i/>
          <w:sz w:val="32"/>
          <w:szCs w:val="32"/>
        </w:rPr>
        <w:t>1</w:t>
      </w:r>
      <w:r w:rsidR="00A9366C">
        <w:rPr>
          <w:rFonts w:ascii="Times New Roman" w:hAnsi="Times New Roman"/>
          <w:b/>
          <w:i/>
          <w:sz w:val="32"/>
          <w:szCs w:val="32"/>
        </w:rPr>
        <w:t>1</w:t>
      </w: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BB5A43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676CDE">
        <w:rPr>
          <w:rFonts w:ascii="Lucida Sans Unicode" w:hAnsi="Lucida Sans Unicode" w:cs="Lucida Sans Unicode"/>
          <w:b/>
          <w:bCs/>
          <w:sz w:val="24"/>
          <w:szCs w:val="24"/>
        </w:rPr>
        <w:t>ϒϒϒϒϒϒϒϒϒϒϒϒϒϒϒϒϒϒϒϒϒϒϒϒϒϒϒϒϒϒϒϒϒϒϒϒϒϒϒϒϒϒϒϒϒϒϒϒϒϒϒϒϒϒϒϒϒϒϒϒϒϒϒϒϒϒϒϒϒ</w:t>
      </w:r>
      <w:r w:rsidR="00821BFA" w:rsidRPr="00676CDE">
        <w:rPr>
          <w:rFonts w:ascii="Times New Roman" w:hAnsi="Times New Roman"/>
          <w:b/>
          <w:sz w:val="24"/>
          <w:szCs w:val="24"/>
        </w:rPr>
        <w:t xml:space="preserve">                </w:t>
      </w:r>
      <w:r w:rsidR="00821BFA" w:rsidRPr="00676CDE">
        <w:rPr>
          <w:rFonts w:ascii="Times New Roman" w:hAnsi="Times New Roman"/>
          <w:sz w:val="24"/>
          <w:szCs w:val="24"/>
        </w:rPr>
        <w:t xml:space="preserve">             </w:t>
      </w:r>
    </w:p>
    <w:p w:rsidR="00A9366C" w:rsidRPr="00A9366C" w:rsidRDefault="00A9366C" w:rsidP="00A9366C">
      <w:pPr>
        <w:widowControl w:val="0"/>
        <w:spacing w:after="0" w:line="240" w:lineRule="auto"/>
        <w:ind w:left="-120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A9366C">
        <w:rPr>
          <w:rFonts w:ascii="Times New Roman" w:hAnsi="Times New Roman"/>
          <w:b/>
          <w:sz w:val="28"/>
          <w:szCs w:val="28"/>
          <w:lang w:eastAsia="ar-SA"/>
        </w:rPr>
        <w:t xml:space="preserve">  СОВЕТ  ДЕПУТАТОВ БУЛГАКОВСКОГО  СЕЛЬСКОГО  ПОСЕЛЕНИЯ </w:t>
      </w:r>
      <w:r w:rsidRPr="00A9366C">
        <w:rPr>
          <w:rFonts w:ascii="Times New Roman" w:hAnsi="Times New Roman"/>
          <w:b/>
          <w:caps/>
          <w:sz w:val="28"/>
          <w:szCs w:val="28"/>
          <w:lang w:eastAsia="ar-SA"/>
        </w:rPr>
        <w:t>ДуховщинскОГО  районА СМОЛЕНСКОЙ  ОБЛАСТИ</w:t>
      </w:r>
    </w:p>
    <w:p w:rsidR="00A9366C" w:rsidRPr="00A9366C" w:rsidRDefault="00A9366C" w:rsidP="00A9366C">
      <w:pPr>
        <w:widowControl w:val="0"/>
        <w:tabs>
          <w:tab w:val="left" w:pos="3060"/>
        </w:tabs>
        <w:spacing w:after="0" w:line="240" w:lineRule="exact"/>
        <w:jc w:val="both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A9366C" w:rsidRPr="00A9366C" w:rsidRDefault="00A9366C" w:rsidP="00A9366C">
      <w:pPr>
        <w:widowControl w:val="0"/>
        <w:tabs>
          <w:tab w:val="left" w:pos="306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A9366C"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                       </w:t>
      </w:r>
      <w:proofErr w:type="gramStart"/>
      <w:r w:rsidRPr="00A9366C">
        <w:rPr>
          <w:rFonts w:ascii="Times New Roman" w:hAnsi="Times New Roman"/>
          <w:b/>
          <w:sz w:val="28"/>
          <w:szCs w:val="28"/>
          <w:lang w:eastAsia="ar-SA"/>
        </w:rPr>
        <w:t>Р</w:t>
      </w:r>
      <w:proofErr w:type="gramEnd"/>
      <w:r w:rsidRPr="00A9366C">
        <w:rPr>
          <w:rFonts w:ascii="Times New Roman" w:hAnsi="Times New Roman"/>
          <w:b/>
          <w:sz w:val="28"/>
          <w:szCs w:val="28"/>
          <w:lang w:eastAsia="ar-SA"/>
        </w:rPr>
        <w:t xml:space="preserve"> Е Ш Е Н И Е</w:t>
      </w:r>
    </w:p>
    <w:p w:rsidR="00A9366C" w:rsidRPr="00A9366C" w:rsidRDefault="00A9366C" w:rsidP="00A9366C">
      <w:pPr>
        <w:widowControl w:val="0"/>
        <w:tabs>
          <w:tab w:val="left" w:pos="3060"/>
        </w:tabs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9366C" w:rsidRPr="00A9366C" w:rsidRDefault="00A9366C" w:rsidP="00A9366C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A9366C">
        <w:rPr>
          <w:rFonts w:ascii="Times New Roman" w:hAnsi="Times New Roman"/>
          <w:sz w:val="28"/>
          <w:szCs w:val="28"/>
          <w:lang w:eastAsia="ar-SA"/>
        </w:rPr>
        <w:t>от  15.11.2018 г.                            № 27</w:t>
      </w:r>
    </w:p>
    <w:p w:rsidR="00A9366C" w:rsidRPr="00A9366C" w:rsidRDefault="00A9366C" w:rsidP="00A9366C">
      <w:pPr>
        <w:widowControl w:val="0"/>
        <w:tabs>
          <w:tab w:val="left" w:pos="3060"/>
        </w:tabs>
        <w:spacing w:after="0" w:line="240" w:lineRule="exact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0" w:type="auto"/>
        <w:tblLook w:val="00A0"/>
      </w:tblPr>
      <w:tblGrid>
        <w:gridCol w:w="4786"/>
      </w:tblGrid>
      <w:tr w:rsidR="00A9366C" w:rsidRPr="00A9366C" w:rsidTr="009D192F">
        <w:tc>
          <w:tcPr>
            <w:tcW w:w="4786" w:type="dxa"/>
          </w:tcPr>
          <w:p w:rsidR="00A9366C" w:rsidRPr="00A9366C" w:rsidRDefault="00A9366C" w:rsidP="00A9366C">
            <w:pPr>
              <w:widowControl w:val="0"/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9366C">
              <w:rPr>
                <w:rFonts w:ascii="Times New Roman" w:hAnsi="Times New Roman"/>
                <w:sz w:val="28"/>
                <w:szCs w:val="28"/>
                <w:lang w:eastAsia="ar-SA"/>
              </w:rPr>
              <w:t>О налоге на имущество физических лиц на территории Булгаковского сельского поселения Духовщинского района Смоленской области</w:t>
            </w:r>
          </w:p>
          <w:p w:rsidR="00A9366C" w:rsidRPr="00A9366C" w:rsidRDefault="00A9366C" w:rsidP="00A9366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A9366C" w:rsidRPr="00A9366C" w:rsidRDefault="00A9366C" w:rsidP="00A9366C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9366C">
        <w:rPr>
          <w:rFonts w:ascii="Times New Roman" w:hAnsi="Times New Roman"/>
          <w:sz w:val="28"/>
          <w:szCs w:val="28"/>
          <w:lang w:eastAsia="ar-SA"/>
        </w:rPr>
        <w:tab/>
      </w:r>
      <w:proofErr w:type="gramStart"/>
      <w:r w:rsidRPr="00A9366C">
        <w:rPr>
          <w:rFonts w:ascii="Times New Roman" w:hAnsi="Times New Roman"/>
          <w:sz w:val="28"/>
          <w:szCs w:val="28"/>
          <w:lang w:eastAsia="ar-SA"/>
        </w:rPr>
        <w:t>В соответствии со статьей 12, статьей 15, главой 32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областным законом от 25.10.2017 № 115-з «Об установлении единой даты начала применения на территории Смоленской области порядка определения налоговой базы по налогу на имущество физических лиц исходя из кадастровой стоимости объектов налогообложения», Уставом  Булгаковского</w:t>
      </w:r>
      <w:proofErr w:type="gramEnd"/>
      <w:r w:rsidRPr="00A9366C">
        <w:rPr>
          <w:rFonts w:ascii="Times New Roman" w:hAnsi="Times New Roman"/>
          <w:sz w:val="28"/>
          <w:szCs w:val="28"/>
          <w:lang w:eastAsia="ar-SA"/>
        </w:rPr>
        <w:t xml:space="preserve">  сельского  поселения Духовщинского  района  Смоленской  области</w:t>
      </w:r>
      <w:r w:rsidRPr="00A9366C">
        <w:rPr>
          <w:rFonts w:ascii="Times New Roman" w:hAnsi="Times New Roman"/>
          <w:sz w:val="20"/>
          <w:szCs w:val="20"/>
          <w:lang w:eastAsia="ar-SA"/>
        </w:rPr>
        <w:t xml:space="preserve">,  </w:t>
      </w:r>
      <w:r w:rsidRPr="00A9366C">
        <w:rPr>
          <w:rFonts w:ascii="Times New Roman" w:hAnsi="Times New Roman"/>
          <w:sz w:val="28"/>
          <w:szCs w:val="28"/>
          <w:lang w:eastAsia="ar-SA"/>
        </w:rPr>
        <w:t>Совет  депутатов  Булгаковского  сельского поселения Духовщинского района Смоленской области</w:t>
      </w:r>
    </w:p>
    <w:p w:rsidR="00A9366C" w:rsidRPr="00A9366C" w:rsidRDefault="00A9366C" w:rsidP="00A9366C">
      <w:pPr>
        <w:widowControl w:val="0"/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9366C" w:rsidRPr="00A9366C" w:rsidRDefault="00A9366C" w:rsidP="00A9366C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A9366C">
        <w:rPr>
          <w:rFonts w:ascii="Times New Roman" w:hAnsi="Times New Roman"/>
          <w:b/>
          <w:sz w:val="28"/>
          <w:szCs w:val="28"/>
          <w:lang w:eastAsia="ar-SA"/>
        </w:rPr>
        <w:tab/>
        <w:t>РЕШИЛ:</w:t>
      </w:r>
    </w:p>
    <w:p w:rsidR="00A9366C" w:rsidRPr="00A9366C" w:rsidRDefault="00A9366C" w:rsidP="00A9366C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A9366C" w:rsidRPr="00A9366C" w:rsidRDefault="00A9366C" w:rsidP="00A9366C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9366C">
        <w:rPr>
          <w:rFonts w:ascii="Times New Roman" w:hAnsi="Times New Roman"/>
          <w:sz w:val="28"/>
          <w:szCs w:val="28"/>
          <w:lang w:eastAsia="ar-SA"/>
        </w:rPr>
        <w:tab/>
        <w:t>1. </w:t>
      </w:r>
      <w:proofErr w:type="gramStart"/>
      <w:r w:rsidRPr="00A9366C">
        <w:rPr>
          <w:rFonts w:ascii="Times New Roman" w:hAnsi="Times New Roman"/>
          <w:sz w:val="28"/>
          <w:szCs w:val="28"/>
          <w:lang w:eastAsia="ar-SA"/>
        </w:rPr>
        <w:t>Установить и ввести</w:t>
      </w:r>
      <w:proofErr w:type="gramEnd"/>
      <w:r w:rsidRPr="00A9366C">
        <w:rPr>
          <w:rFonts w:ascii="Times New Roman" w:hAnsi="Times New Roman"/>
          <w:sz w:val="28"/>
          <w:szCs w:val="28"/>
          <w:lang w:eastAsia="ar-SA"/>
        </w:rPr>
        <w:t xml:space="preserve"> в действие с 1 января 2019 года на территории Булгаковского  сельского поселения Духовщинского района Смоленской области  налог на имущество физических лиц (далее – налог).</w:t>
      </w:r>
    </w:p>
    <w:p w:rsidR="00A9366C" w:rsidRPr="00A9366C" w:rsidRDefault="00A9366C" w:rsidP="00A936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366C">
        <w:rPr>
          <w:rFonts w:ascii="Times New Roman" w:hAnsi="Times New Roman"/>
          <w:sz w:val="28"/>
          <w:szCs w:val="28"/>
        </w:rPr>
        <w:t>2. Налоговая база по налогу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являющегося налоговым периодом в соответствии со статьей 403 Налогового кодекса Российской Федерации.</w:t>
      </w:r>
    </w:p>
    <w:p w:rsidR="00A9366C" w:rsidRPr="00A9366C" w:rsidRDefault="00A9366C" w:rsidP="00A9366C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A9366C">
        <w:rPr>
          <w:rFonts w:ascii="Times New Roman" w:hAnsi="Times New Roman"/>
          <w:sz w:val="28"/>
          <w:szCs w:val="28"/>
        </w:rPr>
        <w:t>3. Установить налоговые ставки по налогу в следующих размерах:</w:t>
      </w:r>
    </w:p>
    <w:p w:rsidR="00A9366C" w:rsidRPr="00A9366C" w:rsidRDefault="00A9366C" w:rsidP="00A936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9366C">
        <w:rPr>
          <w:rFonts w:ascii="Times New Roman" w:hAnsi="Times New Roman"/>
          <w:sz w:val="28"/>
          <w:szCs w:val="28"/>
          <w:lang w:eastAsia="ar-SA"/>
        </w:rPr>
        <w:t>1) 0,1  процента в отношении:</w:t>
      </w:r>
    </w:p>
    <w:p w:rsidR="00A9366C" w:rsidRPr="00A9366C" w:rsidRDefault="00A9366C" w:rsidP="00A936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9366C">
        <w:rPr>
          <w:rFonts w:ascii="Times New Roman" w:hAnsi="Times New Roman"/>
          <w:sz w:val="28"/>
          <w:szCs w:val="28"/>
          <w:lang w:eastAsia="ar-SA"/>
        </w:rPr>
        <w:t>- жилых домов, частей жилых домов, квартир, частей квартир, комнат;</w:t>
      </w:r>
    </w:p>
    <w:p w:rsidR="00A9366C" w:rsidRPr="00A9366C" w:rsidRDefault="00A9366C" w:rsidP="00A936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9366C">
        <w:rPr>
          <w:rFonts w:ascii="Times New Roman" w:hAnsi="Times New Roman"/>
          <w:sz w:val="28"/>
          <w:szCs w:val="28"/>
          <w:lang w:eastAsia="ar-SA"/>
        </w:rPr>
        <w:t xml:space="preserve">- объектов </w:t>
      </w:r>
      <w:proofErr w:type="gramStart"/>
      <w:r w:rsidRPr="00A9366C">
        <w:rPr>
          <w:rFonts w:ascii="Times New Roman" w:hAnsi="Times New Roman"/>
          <w:sz w:val="28"/>
          <w:szCs w:val="28"/>
          <w:lang w:eastAsia="ar-SA"/>
        </w:rPr>
        <w:t>незавершенного</w:t>
      </w:r>
      <w:proofErr w:type="gramEnd"/>
      <w:r w:rsidRPr="00A9366C">
        <w:rPr>
          <w:rFonts w:ascii="Times New Roman" w:hAnsi="Times New Roman"/>
          <w:sz w:val="28"/>
          <w:szCs w:val="28"/>
          <w:lang w:eastAsia="ar-SA"/>
        </w:rPr>
        <w:t xml:space="preserve"> строительства в случае, если проектируемым назначением таких объектов является жилой дом;</w:t>
      </w:r>
    </w:p>
    <w:p w:rsidR="00A9366C" w:rsidRPr="00A9366C" w:rsidRDefault="00A9366C" w:rsidP="00A936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9366C">
        <w:rPr>
          <w:rFonts w:ascii="Times New Roman" w:hAnsi="Times New Roman"/>
          <w:sz w:val="28"/>
          <w:szCs w:val="28"/>
          <w:lang w:eastAsia="ar-SA"/>
        </w:rPr>
        <w:lastRenderedPageBreak/>
        <w:t>- единых недвижимых комплексов, в состав которых входит хотя бы один жилой дом;</w:t>
      </w:r>
    </w:p>
    <w:p w:rsidR="00A9366C" w:rsidRPr="00A9366C" w:rsidRDefault="00A9366C" w:rsidP="00A936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9366C">
        <w:rPr>
          <w:rFonts w:ascii="Times New Roman" w:hAnsi="Times New Roman"/>
          <w:sz w:val="28"/>
          <w:szCs w:val="28"/>
          <w:lang w:eastAsia="ar-SA"/>
        </w:rPr>
        <w:t xml:space="preserve">- гаражей и </w:t>
      </w:r>
      <w:proofErr w:type="spellStart"/>
      <w:r w:rsidRPr="00A9366C">
        <w:rPr>
          <w:rFonts w:ascii="Times New Roman" w:hAnsi="Times New Roman"/>
          <w:sz w:val="28"/>
          <w:szCs w:val="28"/>
          <w:lang w:eastAsia="ar-SA"/>
        </w:rPr>
        <w:t>машино-мест</w:t>
      </w:r>
      <w:proofErr w:type="spellEnd"/>
      <w:r w:rsidRPr="00A9366C">
        <w:rPr>
          <w:rFonts w:ascii="Times New Roman" w:hAnsi="Times New Roman"/>
          <w:sz w:val="28"/>
          <w:szCs w:val="28"/>
          <w:lang w:eastAsia="ar-SA"/>
        </w:rPr>
        <w:t>, в том числе расположенных в объектах налогообложения, указанных в подпункте 2 настоящего пункта;</w:t>
      </w:r>
    </w:p>
    <w:p w:rsidR="00A9366C" w:rsidRPr="00A9366C" w:rsidRDefault="00A9366C" w:rsidP="00A936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9366C">
        <w:rPr>
          <w:rFonts w:ascii="Times New Roman" w:hAnsi="Times New Roman"/>
          <w:sz w:val="28"/>
          <w:szCs w:val="28"/>
          <w:lang w:eastAsia="ar-SA"/>
        </w:rPr>
        <w:t>- хозяйственных строений или сооружений, площадь каждого из которых не превышает 50 квадратных метров, расположенных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строительства;</w:t>
      </w:r>
    </w:p>
    <w:p w:rsidR="00A9366C" w:rsidRPr="00A9366C" w:rsidRDefault="00A9366C" w:rsidP="00A936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9366C">
        <w:rPr>
          <w:rFonts w:ascii="Times New Roman" w:hAnsi="Times New Roman"/>
          <w:sz w:val="28"/>
          <w:szCs w:val="28"/>
          <w:lang w:eastAsia="ar-SA"/>
        </w:rPr>
        <w:t>2) 2 процента в отношении:</w:t>
      </w:r>
    </w:p>
    <w:p w:rsidR="00A9366C" w:rsidRPr="00A9366C" w:rsidRDefault="00A9366C" w:rsidP="00A936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9366C">
        <w:rPr>
          <w:rFonts w:ascii="Times New Roman" w:hAnsi="Times New Roman"/>
          <w:sz w:val="28"/>
          <w:szCs w:val="28"/>
          <w:lang w:eastAsia="ar-SA"/>
        </w:rPr>
        <w:t>-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A9366C" w:rsidRPr="00A9366C" w:rsidRDefault="00A9366C" w:rsidP="00A936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9366C">
        <w:rPr>
          <w:rFonts w:ascii="Times New Roman" w:hAnsi="Times New Roman"/>
          <w:sz w:val="28"/>
          <w:szCs w:val="28"/>
          <w:lang w:eastAsia="ar-SA"/>
        </w:rPr>
        <w:t>- объектов налогообложения, кадастровая стоимость каждого из которых превышает 300 миллионов рублей;</w:t>
      </w:r>
    </w:p>
    <w:p w:rsidR="00A9366C" w:rsidRPr="00A9366C" w:rsidRDefault="00A9366C" w:rsidP="00A936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9366C">
        <w:rPr>
          <w:rFonts w:ascii="Times New Roman" w:hAnsi="Times New Roman"/>
          <w:sz w:val="28"/>
          <w:szCs w:val="28"/>
          <w:lang w:eastAsia="ar-SA"/>
        </w:rPr>
        <w:t>3) 0,5 процента в отношении прочих объектов налогообложения.</w:t>
      </w:r>
    </w:p>
    <w:p w:rsidR="00A9366C" w:rsidRPr="00A9366C" w:rsidRDefault="00A9366C" w:rsidP="00A9366C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9366C">
        <w:rPr>
          <w:rFonts w:ascii="Times New Roman" w:hAnsi="Times New Roman"/>
          <w:sz w:val="28"/>
          <w:szCs w:val="28"/>
          <w:lang w:eastAsia="ar-SA"/>
        </w:rPr>
        <w:tab/>
        <w:t>4. Налоговые льготы, установленные статьей 407 Налогового кодекса Российской Федерации, действуют на территории Булгаковского сельского поселения Духовщинского района Смоленской области.</w:t>
      </w:r>
    </w:p>
    <w:p w:rsidR="00A9366C" w:rsidRPr="00A9366C" w:rsidRDefault="00A9366C" w:rsidP="00A9366C">
      <w:pPr>
        <w:widowControl w:val="0"/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9366C">
        <w:rPr>
          <w:rFonts w:ascii="Times New Roman" w:hAnsi="Times New Roman"/>
          <w:sz w:val="28"/>
          <w:szCs w:val="28"/>
          <w:lang w:eastAsia="ar-SA"/>
        </w:rPr>
        <w:t xml:space="preserve">         5. Признать утратившим силу решение Совета депутатов Булгаковского  сельского поселения Духовщинского района Смоленской области  от 19.10.2018 г. № 25 «О налоге на имущество физических лиц на территории   Булгаковского сельского поселения Духовщинского района Смоленской области».</w:t>
      </w:r>
    </w:p>
    <w:p w:rsidR="00A9366C" w:rsidRPr="00A9366C" w:rsidRDefault="00A9366C" w:rsidP="00A9366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A9366C">
        <w:rPr>
          <w:rFonts w:ascii="Times New Roman" w:hAnsi="Times New Roman"/>
          <w:sz w:val="28"/>
          <w:szCs w:val="28"/>
          <w:lang w:eastAsia="ar-SA"/>
        </w:rPr>
        <w:t xml:space="preserve">6. Опубликовать настоящее решение в муниципальном  вестнике  «Булгаковские  вести», разместить на официальном сайте  Администрации Булгаковского сельского поселения Духовщинского района Смоленской области в информационно-телекоммуникационной сети "Интернет" </w:t>
      </w:r>
      <w:hyperlink r:id="rId7" w:history="1">
        <w:r w:rsidRPr="00A9366C">
          <w:rPr>
            <w:rFonts w:ascii="Times New Roman" w:hAnsi="Times New Roman"/>
            <w:sz w:val="28"/>
            <w:lang/>
          </w:rPr>
          <w:t>http://bulgakovo.admin-smolensk.ru</w:t>
        </w:r>
      </w:hyperlink>
      <w:r w:rsidRPr="00A9366C">
        <w:rPr>
          <w:rFonts w:ascii="Times New Roman" w:hAnsi="Times New Roman"/>
          <w:sz w:val="28"/>
          <w:szCs w:val="28"/>
          <w:lang w:eastAsia="ar-SA"/>
        </w:rPr>
        <w:t>/.</w:t>
      </w:r>
    </w:p>
    <w:p w:rsidR="00A9366C" w:rsidRPr="00A9366C" w:rsidRDefault="00A9366C" w:rsidP="00A936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9366C">
        <w:rPr>
          <w:rFonts w:ascii="Times New Roman" w:hAnsi="Times New Roman"/>
          <w:sz w:val="28"/>
          <w:szCs w:val="28"/>
          <w:lang w:eastAsia="ar-SA"/>
        </w:rPr>
        <w:t>7. Настоящее решение вступает в силу с 1 января 2019 года, но не ранее чем по истечении одного месяца со дня его официального опубликования.</w:t>
      </w:r>
    </w:p>
    <w:p w:rsidR="00A9366C" w:rsidRPr="00A9366C" w:rsidRDefault="00A9366C" w:rsidP="00A936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9366C" w:rsidRPr="00A9366C" w:rsidRDefault="00A9366C" w:rsidP="00A936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  <w:lang w:eastAsia="ar-SA"/>
        </w:rPr>
      </w:pPr>
    </w:p>
    <w:p w:rsidR="00A9366C" w:rsidRPr="00A9366C" w:rsidRDefault="00A9366C" w:rsidP="00A9366C">
      <w:pPr>
        <w:widowControl w:val="0"/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9366C">
        <w:rPr>
          <w:rFonts w:ascii="Times New Roman" w:hAnsi="Times New Roman"/>
          <w:sz w:val="28"/>
          <w:szCs w:val="28"/>
          <w:lang w:eastAsia="ar-SA"/>
        </w:rPr>
        <w:t xml:space="preserve">Глава муниципального  образования  </w:t>
      </w:r>
    </w:p>
    <w:p w:rsidR="00A9366C" w:rsidRPr="00A9366C" w:rsidRDefault="00A9366C" w:rsidP="00A9366C">
      <w:pPr>
        <w:widowControl w:val="0"/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9366C">
        <w:rPr>
          <w:rFonts w:ascii="Times New Roman" w:hAnsi="Times New Roman"/>
          <w:sz w:val="28"/>
          <w:szCs w:val="28"/>
          <w:lang w:eastAsia="ar-SA"/>
        </w:rPr>
        <w:t xml:space="preserve">Булгаковского  сельского поселения  </w:t>
      </w:r>
    </w:p>
    <w:p w:rsidR="00A9366C" w:rsidRPr="00A9366C" w:rsidRDefault="00A9366C" w:rsidP="00A9366C">
      <w:pPr>
        <w:widowControl w:val="0"/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A9366C">
        <w:rPr>
          <w:rFonts w:ascii="Times New Roman" w:hAnsi="Times New Roman"/>
          <w:sz w:val="28"/>
          <w:szCs w:val="28"/>
          <w:lang w:eastAsia="ar-SA"/>
        </w:rPr>
        <w:t xml:space="preserve">Духовщинского  района  Смоленской  области                              Т.И. </w:t>
      </w:r>
      <w:proofErr w:type="spellStart"/>
      <w:r w:rsidRPr="00A9366C">
        <w:rPr>
          <w:rFonts w:ascii="Times New Roman" w:hAnsi="Times New Roman"/>
          <w:sz w:val="28"/>
          <w:szCs w:val="28"/>
          <w:lang w:eastAsia="ar-SA"/>
        </w:rPr>
        <w:t>Сазанкова</w:t>
      </w:r>
      <w:proofErr w:type="spellEnd"/>
    </w:p>
    <w:p w:rsidR="00A9366C" w:rsidRPr="00A9366C" w:rsidRDefault="00A9366C" w:rsidP="00A9366C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BA23A7" w:rsidRPr="00BA23A7" w:rsidRDefault="0075588E" w:rsidP="007C4A4F">
      <w:pPr>
        <w:pStyle w:val="af8"/>
        <w:jc w:val="center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="007C4A4F">
        <w:rPr>
          <w:rFonts w:ascii="Times New Roman" w:hAnsi="Times New Roman"/>
          <w:b/>
          <w:sz w:val="26"/>
          <w:szCs w:val="26"/>
        </w:rPr>
        <w:t xml:space="preserve"> </w:t>
      </w:r>
    </w:p>
    <w:p w:rsidR="00747086" w:rsidRPr="00E85615" w:rsidRDefault="00E85615" w:rsidP="00747086">
      <w:pPr>
        <w:spacing w:after="0" w:line="240" w:lineRule="auto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********************************************************************************************************</w:t>
      </w:r>
      <w:r w:rsidR="00041DDB">
        <w:rPr>
          <w:rFonts w:ascii="Arial" w:hAnsi="Arial" w:cs="Arial"/>
          <w:color w:val="222222"/>
          <w:sz w:val="26"/>
          <w:szCs w:val="26"/>
          <w:shd w:val="clear" w:color="auto" w:fill="FFFFFF"/>
        </w:rPr>
        <w:t>**</w:t>
      </w:r>
    </w:p>
    <w:p w:rsidR="00676CDE" w:rsidRDefault="00E85615" w:rsidP="00676CD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BD9">
        <w:rPr>
          <w:rFonts w:ascii="Times New Roman" w:hAnsi="Times New Roman"/>
          <w:sz w:val="24"/>
          <w:szCs w:val="24"/>
        </w:rPr>
        <w:t>Учредители: Совет депутатов Булгаковского сельского поселения Духовщинского района Смоленской области, Администрация Булгаковского сельского поселения Духовщинского района Смоленской области.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C5BD9">
        <w:rPr>
          <w:rFonts w:ascii="Times New Roman" w:hAnsi="Times New Roman"/>
          <w:sz w:val="24"/>
          <w:szCs w:val="24"/>
        </w:rPr>
        <w:t>Тираж:  25 экз.</w:t>
      </w:r>
    </w:p>
    <w:p w:rsidR="00941435" w:rsidRDefault="00E85615" w:rsidP="00676CD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BD9">
        <w:rPr>
          <w:rFonts w:ascii="Times New Roman" w:hAnsi="Times New Roman"/>
          <w:sz w:val="24"/>
          <w:szCs w:val="24"/>
        </w:rPr>
        <w:t>Адрес редакции: 216212, 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BD9">
        <w:rPr>
          <w:rFonts w:ascii="Times New Roman" w:hAnsi="Times New Roman"/>
          <w:sz w:val="24"/>
          <w:szCs w:val="24"/>
        </w:rPr>
        <w:t>Булгаково,  ул.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C5BD9">
        <w:rPr>
          <w:rFonts w:ascii="Times New Roman" w:hAnsi="Times New Roman"/>
          <w:sz w:val="24"/>
          <w:szCs w:val="24"/>
        </w:rPr>
        <w:t>Центральная</w:t>
      </w:r>
      <w:proofErr w:type="gramEnd"/>
      <w:r w:rsidRPr="00BC5BD9">
        <w:rPr>
          <w:rFonts w:ascii="Times New Roman" w:hAnsi="Times New Roman"/>
          <w:sz w:val="24"/>
          <w:szCs w:val="24"/>
        </w:rPr>
        <w:t>, д.23 Духовщинского района Смоленской области.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22D1D" w:rsidRDefault="00E85615" w:rsidP="00941435">
      <w:pPr>
        <w:widowControl w:val="0"/>
        <w:spacing w:after="0" w:line="240" w:lineRule="auto"/>
        <w:jc w:val="both"/>
      </w:pPr>
      <w:r w:rsidRPr="00BC5BD9">
        <w:rPr>
          <w:rFonts w:ascii="Times New Roman" w:hAnsi="Times New Roman"/>
          <w:sz w:val="24"/>
          <w:szCs w:val="24"/>
          <w:lang w:val="en-US"/>
        </w:rPr>
        <w:t>E</w:t>
      </w:r>
      <w:r w:rsidRPr="00D92190">
        <w:rPr>
          <w:rFonts w:ascii="Times New Roman" w:hAnsi="Times New Roman"/>
          <w:sz w:val="24"/>
          <w:szCs w:val="24"/>
          <w:lang w:val="en-US"/>
        </w:rPr>
        <w:t>-</w:t>
      </w:r>
      <w:r w:rsidRPr="00BC5BD9">
        <w:rPr>
          <w:rFonts w:ascii="Times New Roman" w:hAnsi="Times New Roman"/>
          <w:sz w:val="24"/>
          <w:szCs w:val="24"/>
          <w:lang w:val="en-US"/>
        </w:rPr>
        <w:t>mail</w:t>
      </w:r>
      <w:r w:rsidRPr="00D92190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BC5BD9">
        <w:rPr>
          <w:rFonts w:ascii="Times New Roman" w:hAnsi="Times New Roman"/>
          <w:sz w:val="24"/>
          <w:szCs w:val="24"/>
          <w:lang w:val="en-US"/>
        </w:rPr>
        <w:t>bulgakovskoe</w:t>
      </w:r>
      <w:r w:rsidRPr="00D92190">
        <w:rPr>
          <w:rFonts w:ascii="Times New Roman" w:hAnsi="Times New Roman"/>
          <w:sz w:val="24"/>
          <w:szCs w:val="24"/>
          <w:lang w:val="en-US"/>
        </w:rPr>
        <w:t>@</w:t>
      </w:r>
      <w:r w:rsidRPr="00BC5BD9">
        <w:rPr>
          <w:rFonts w:ascii="Times New Roman" w:hAnsi="Times New Roman"/>
          <w:sz w:val="24"/>
          <w:szCs w:val="24"/>
          <w:lang w:val="en-US"/>
        </w:rPr>
        <w:t>admin</w:t>
      </w:r>
      <w:r w:rsidRPr="00D92190">
        <w:rPr>
          <w:rFonts w:ascii="Times New Roman" w:hAnsi="Times New Roman"/>
          <w:sz w:val="24"/>
          <w:szCs w:val="24"/>
          <w:lang w:val="en-US"/>
        </w:rPr>
        <w:t>-</w:t>
      </w:r>
      <w:r w:rsidRPr="00BC5BD9">
        <w:rPr>
          <w:rFonts w:ascii="Times New Roman" w:hAnsi="Times New Roman"/>
          <w:sz w:val="24"/>
          <w:szCs w:val="24"/>
          <w:lang w:val="en-US"/>
        </w:rPr>
        <w:t>smolensk</w:t>
      </w:r>
      <w:r w:rsidRPr="00D92190">
        <w:rPr>
          <w:rFonts w:ascii="Times New Roman" w:hAnsi="Times New Roman"/>
          <w:sz w:val="24"/>
          <w:szCs w:val="24"/>
          <w:lang w:val="en-US"/>
        </w:rPr>
        <w:t>.</w:t>
      </w:r>
      <w:r w:rsidRPr="00BC5BD9">
        <w:rPr>
          <w:rFonts w:ascii="Times New Roman" w:hAnsi="Times New Roman"/>
          <w:sz w:val="24"/>
          <w:szCs w:val="24"/>
          <w:lang w:val="en-US"/>
        </w:rPr>
        <w:t>ru</w:t>
      </w:r>
      <w:r w:rsidRPr="00D9219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C5BD9">
        <w:rPr>
          <w:rFonts w:ascii="Times New Roman" w:hAnsi="Times New Roman"/>
          <w:sz w:val="24"/>
          <w:szCs w:val="24"/>
        </w:rPr>
        <w:t>Тел</w:t>
      </w:r>
      <w:proofErr w:type="gramStart"/>
      <w:r w:rsidRPr="00D277D7">
        <w:rPr>
          <w:rFonts w:ascii="Times New Roman" w:hAnsi="Times New Roman"/>
          <w:sz w:val="24"/>
          <w:szCs w:val="24"/>
          <w:lang w:val="en-US"/>
        </w:rPr>
        <w:t>.:</w:t>
      </w:r>
      <w:proofErr w:type="gramEnd"/>
      <w:r w:rsidRPr="00D277D7">
        <w:rPr>
          <w:rFonts w:ascii="Times New Roman" w:hAnsi="Times New Roman"/>
          <w:sz w:val="24"/>
          <w:szCs w:val="24"/>
          <w:lang w:val="en-US"/>
        </w:rPr>
        <w:t>(</w:t>
      </w:r>
      <w:proofErr w:type="gramStart"/>
      <w:r w:rsidRPr="00D277D7">
        <w:rPr>
          <w:rFonts w:ascii="Times New Roman" w:hAnsi="Times New Roman"/>
          <w:sz w:val="24"/>
          <w:szCs w:val="24"/>
          <w:lang w:val="en-US"/>
        </w:rPr>
        <w:t>848166) 2-51-54.</w:t>
      </w:r>
      <w:proofErr w:type="gramEnd"/>
      <w:r w:rsidRPr="00D277D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C5BD9">
        <w:rPr>
          <w:rFonts w:ascii="Times New Roman" w:hAnsi="Times New Roman"/>
          <w:sz w:val="24"/>
          <w:szCs w:val="24"/>
        </w:rPr>
        <w:t xml:space="preserve">Редактор: </w:t>
      </w:r>
      <w:proofErr w:type="spellStart"/>
      <w:r w:rsidRPr="00BC5BD9">
        <w:rPr>
          <w:rFonts w:ascii="Times New Roman" w:hAnsi="Times New Roman"/>
          <w:sz w:val="24"/>
          <w:szCs w:val="24"/>
        </w:rPr>
        <w:t>Сазанкова</w:t>
      </w:r>
      <w:proofErr w:type="spellEnd"/>
      <w:r w:rsidRPr="00BC5BD9">
        <w:rPr>
          <w:rFonts w:ascii="Times New Roman" w:hAnsi="Times New Roman"/>
          <w:sz w:val="24"/>
          <w:szCs w:val="24"/>
        </w:rPr>
        <w:t xml:space="preserve"> Т.И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C5BD9">
        <w:rPr>
          <w:rFonts w:ascii="Times New Roman" w:hAnsi="Times New Roman"/>
          <w:sz w:val="24"/>
          <w:szCs w:val="24"/>
          <w:shd w:val="clear" w:color="auto" w:fill="FFFFFF"/>
        </w:rPr>
        <w:t>Муниципальный вестник «Булгаковские вести» отпечатан на оборудовании Администрации Булгаковского сельского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C5BD9">
        <w:rPr>
          <w:rFonts w:ascii="Times New Roman" w:hAnsi="Times New Roman"/>
          <w:sz w:val="24"/>
          <w:szCs w:val="24"/>
          <w:shd w:val="clear" w:color="auto" w:fill="FFFFFF"/>
        </w:rPr>
        <w:t xml:space="preserve">поселения, </w:t>
      </w:r>
      <w:r>
        <w:rPr>
          <w:rFonts w:ascii="Times New Roman" w:hAnsi="Times New Roman"/>
          <w:sz w:val="24"/>
          <w:szCs w:val="24"/>
          <w:shd w:val="clear" w:color="auto" w:fill="FFFFFF"/>
        </w:rPr>
        <w:t>формата А 4. Распространяется бесплатно.</w:t>
      </w:r>
      <w:r>
        <w:rPr>
          <w:rFonts w:ascii="Times New Roman" w:hAnsi="Times New Roman"/>
          <w:sz w:val="24"/>
          <w:szCs w:val="24"/>
        </w:rPr>
        <w:t xml:space="preserve"> </w:t>
      </w:r>
    </w:p>
    <w:sectPr w:rsidR="00222D1D" w:rsidSect="00676CDE">
      <w:footerReference w:type="default" r:id="rId8"/>
      <w:pgSz w:w="11906" w:h="16838"/>
      <w:pgMar w:top="397" w:right="567" w:bottom="346" w:left="567" w:header="170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2B7" w:rsidRDefault="00CC32B7" w:rsidP="0004526B">
      <w:pPr>
        <w:spacing w:after="0" w:line="240" w:lineRule="auto"/>
      </w:pPr>
      <w:r>
        <w:separator/>
      </w:r>
    </w:p>
  </w:endnote>
  <w:endnote w:type="continuationSeparator" w:id="0">
    <w:p w:rsidR="00CC32B7" w:rsidRDefault="00CC32B7" w:rsidP="00045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9B0" w:rsidRDefault="003B29B0">
    <w:pPr>
      <w:pStyle w:val="aa"/>
      <w:jc w:val="center"/>
      <w:rPr>
        <w:rFonts w:asciiTheme="majorHAnsi" w:hAnsiTheme="majorHAnsi"/>
        <w:sz w:val="28"/>
        <w:szCs w:val="28"/>
      </w:rPr>
    </w:pPr>
    <w:r>
      <w:rPr>
        <w:rFonts w:asciiTheme="majorHAnsi" w:hAnsiTheme="majorHAnsi"/>
        <w:sz w:val="28"/>
        <w:szCs w:val="28"/>
      </w:rPr>
      <w:t xml:space="preserve">~ </w:t>
    </w:r>
    <w:fldSimple w:instr=" PAGE    \* MERGEFORMAT ">
      <w:r w:rsidR="00A9366C" w:rsidRPr="00A9366C">
        <w:rPr>
          <w:rFonts w:asciiTheme="majorHAnsi" w:hAnsiTheme="majorHAnsi"/>
          <w:noProof/>
          <w:sz w:val="28"/>
          <w:szCs w:val="28"/>
        </w:rPr>
        <w:t>1</w:t>
      </w:r>
    </w:fldSimple>
    <w:r>
      <w:rPr>
        <w:rFonts w:asciiTheme="majorHAnsi" w:hAnsiTheme="majorHAnsi"/>
        <w:sz w:val="28"/>
        <w:szCs w:val="28"/>
      </w:rPr>
      <w:t xml:space="preserve"> ~</w:t>
    </w:r>
  </w:p>
  <w:p w:rsidR="003B29B0" w:rsidRDefault="003B29B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2B7" w:rsidRDefault="00CC32B7" w:rsidP="0004526B">
      <w:pPr>
        <w:spacing w:after="0" w:line="240" w:lineRule="auto"/>
      </w:pPr>
      <w:r>
        <w:separator/>
      </w:r>
    </w:p>
  </w:footnote>
  <w:footnote w:type="continuationSeparator" w:id="0">
    <w:p w:rsidR="00CC32B7" w:rsidRDefault="00CC32B7" w:rsidP="00045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6603"/>
    <w:multiLevelType w:val="hybridMultilevel"/>
    <w:tmpl w:val="FFA04B4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E4B61A2"/>
    <w:multiLevelType w:val="hybridMultilevel"/>
    <w:tmpl w:val="1EE0D882"/>
    <w:lvl w:ilvl="0" w:tplc="C2966E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2FC9"/>
    <w:rsid w:val="00005829"/>
    <w:rsid w:val="00020441"/>
    <w:rsid w:val="0002076B"/>
    <w:rsid w:val="00031527"/>
    <w:rsid w:val="00041DDB"/>
    <w:rsid w:val="0004526B"/>
    <w:rsid w:val="000532CD"/>
    <w:rsid w:val="0005348D"/>
    <w:rsid w:val="000618B4"/>
    <w:rsid w:val="00067BA1"/>
    <w:rsid w:val="00082D53"/>
    <w:rsid w:val="0008470C"/>
    <w:rsid w:val="000905C3"/>
    <w:rsid w:val="000B3EAE"/>
    <w:rsid w:val="000C1AC5"/>
    <w:rsid w:val="000C206F"/>
    <w:rsid w:val="000C40E2"/>
    <w:rsid w:val="000C4443"/>
    <w:rsid w:val="000D1B10"/>
    <w:rsid w:val="000E7BE8"/>
    <w:rsid w:val="0012413C"/>
    <w:rsid w:val="00165C3A"/>
    <w:rsid w:val="001733D2"/>
    <w:rsid w:val="0017611B"/>
    <w:rsid w:val="0019168E"/>
    <w:rsid w:val="001B4071"/>
    <w:rsid w:val="001B68E8"/>
    <w:rsid w:val="001C1776"/>
    <w:rsid w:val="001C5C27"/>
    <w:rsid w:val="001D47C0"/>
    <w:rsid w:val="001E2FC9"/>
    <w:rsid w:val="001F1304"/>
    <w:rsid w:val="0020765C"/>
    <w:rsid w:val="00222D1D"/>
    <w:rsid w:val="0023444B"/>
    <w:rsid w:val="00234684"/>
    <w:rsid w:val="002362D6"/>
    <w:rsid w:val="00270548"/>
    <w:rsid w:val="00271012"/>
    <w:rsid w:val="00284AA4"/>
    <w:rsid w:val="002866D5"/>
    <w:rsid w:val="002875F2"/>
    <w:rsid w:val="002A09FC"/>
    <w:rsid w:val="002A5D69"/>
    <w:rsid w:val="002A738A"/>
    <w:rsid w:val="002D0211"/>
    <w:rsid w:val="002D56E5"/>
    <w:rsid w:val="002D5923"/>
    <w:rsid w:val="003022EB"/>
    <w:rsid w:val="003055F2"/>
    <w:rsid w:val="003137C3"/>
    <w:rsid w:val="00316663"/>
    <w:rsid w:val="00320A00"/>
    <w:rsid w:val="003258F0"/>
    <w:rsid w:val="00343AA8"/>
    <w:rsid w:val="0035136B"/>
    <w:rsid w:val="0036316A"/>
    <w:rsid w:val="00385F4D"/>
    <w:rsid w:val="0039227E"/>
    <w:rsid w:val="003B29B0"/>
    <w:rsid w:val="003B5581"/>
    <w:rsid w:val="003D3AFF"/>
    <w:rsid w:val="003E1D41"/>
    <w:rsid w:val="003E3063"/>
    <w:rsid w:val="003E4386"/>
    <w:rsid w:val="003F5E06"/>
    <w:rsid w:val="00402195"/>
    <w:rsid w:val="0042020C"/>
    <w:rsid w:val="00443BCB"/>
    <w:rsid w:val="0046301C"/>
    <w:rsid w:val="0046479E"/>
    <w:rsid w:val="00491E8F"/>
    <w:rsid w:val="00493B90"/>
    <w:rsid w:val="004961F1"/>
    <w:rsid w:val="00497407"/>
    <w:rsid w:val="004A2CDA"/>
    <w:rsid w:val="004B186C"/>
    <w:rsid w:val="004E246F"/>
    <w:rsid w:val="004E2DB3"/>
    <w:rsid w:val="004E4E34"/>
    <w:rsid w:val="00501146"/>
    <w:rsid w:val="0050203A"/>
    <w:rsid w:val="00503793"/>
    <w:rsid w:val="00512196"/>
    <w:rsid w:val="00517ADA"/>
    <w:rsid w:val="00517C36"/>
    <w:rsid w:val="00530752"/>
    <w:rsid w:val="00531B16"/>
    <w:rsid w:val="00534091"/>
    <w:rsid w:val="00552C4D"/>
    <w:rsid w:val="00584C5C"/>
    <w:rsid w:val="00593952"/>
    <w:rsid w:val="005A05CB"/>
    <w:rsid w:val="005A2027"/>
    <w:rsid w:val="005A686C"/>
    <w:rsid w:val="005B29F7"/>
    <w:rsid w:val="005B6200"/>
    <w:rsid w:val="005C1306"/>
    <w:rsid w:val="005E661A"/>
    <w:rsid w:val="005F7C2E"/>
    <w:rsid w:val="00603C4A"/>
    <w:rsid w:val="00606007"/>
    <w:rsid w:val="006234BE"/>
    <w:rsid w:val="00631C16"/>
    <w:rsid w:val="0065032D"/>
    <w:rsid w:val="006505BF"/>
    <w:rsid w:val="006514D8"/>
    <w:rsid w:val="00665783"/>
    <w:rsid w:val="00676CDE"/>
    <w:rsid w:val="00692F5C"/>
    <w:rsid w:val="0069617D"/>
    <w:rsid w:val="006963BC"/>
    <w:rsid w:val="006A5023"/>
    <w:rsid w:val="006A66F4"/>
    <w:rsid w:val="006D16D7"/>
    <w:rsid w:val="006E718F"/>
    <w:rsid w:val="007015AE"/>
    <w:rsid w:val="0070208C"/>
    <w:rsid w:val="007071B3"/>
    <w:rsid w:val="00711BBB"/>
    <w:rsid w:val="00746E9D"/>
    <w:rsid w:val="00747086"/>
    <w:rsid w:val="0075588E"/>
    <w:rsid w:val="00772046"/>
    <w:rsid w:val="007B5F34"/>
    <w:rsid w:val="007C3CAE"/>
    <w:rsid w:val="007C4A4F"/>
    <w:rsid w:val="007C64AD"/>
    <w:rsid w:val="007C7044"/>
    <w:rsid w:val="007D7F69"/>
    <w:rsid w:val="007E318B"/>
    <w:rsid w:val="007F0230"/>
    <w:rsid w:val="007F1AD0"/>
    <w:rsid w:val="00805780"/>
    <w:rsid w:val="00806430"/>
    <w:rsid w:val="00807FAA"/>
    <w:rsid w:val="00811F78"/>
    <w:rsid w:val="00820296"/>
    <w:rsid w:val="00821BFA"/>
    <w:rsid w:val="008300F3"/>
    <w:rsid w:val="008344F7"/>
    <w:rsid w:val="00855AE6"/>
    <w:rsid w:val="0086280E"/>
    <w:rsid w:val="00883CF3"/>
    <w:rsid w:val="00884BBE"/>
    <w:rsid w:val="0089336C"/>
    <w:rsid w:val="00894952"/>
    <w:rsid w:val="008A5B17"/>
    <w:rsid w:val="008B006E"/>
    <w:rsid w:val="008B30F3"/>
    <w:rsid w:val="008C6A9E"/>
    <w:rsid w:val="008D6E1A"/>
    <w:rsid w:val="008E5638"/>
    <w:rsid w:val="008F3EBA"/>
    <w:rsid w:val="00904E52"/>
    <w:rsid w:val="00930CC4"/>
    <w:rsid w:val="00941435"/>
    <w:rsid w:val="009433E9"/>
    <w:rsid w:val="009548B5"/>
    <w:rsid w:val="00973506"/>
    <w:rsid w:val="009735AE"/>
    <w:rsid w:val="0098392F"/>
    <w:rsid w:val="00985D5A"/>
    <w:rsid w:val="00993F65"/>
    <w:rsid w:val="00994130"/>
    <w:rsid w:val="009B0F40"/>
    <w:rsid w:val="009D0933"/>
    <w:rsid w:val="009D34CF"/>
    <w:rsid w:val="009D5D97"/>
    <w:rsid w:val="009E0501"/>
    <w:rsid w:val="009E4678"/>
    <w:rsid w:val="009E6189"/>
    <w:rsid w:val="009F2779"/>
    <w:rsid w:val="009F7B4F"/>
    <w:rsid w:val="00A00D84"/>
    <w:rsid w:val="00A0222F"/>
    <w:rsid w:val="00A12578"/>
    <w:rsid w:val="00A1503C"/>
    <w:rsid w:val="00A21CA6"/>
    <w:rsid w:val="00A22E64"/>
    <w:rsid w:val="00A35A50"/>
    <w:rsid w:val="00A36F39"/>
    <w:rsid w:val="00A454E0"/>
    <w:rsid w:val="00A47225"/>
    <w:rsid w:val="00A5015B"/>
    <w:rsid w:val="00A537DB"/>
    <w:rsid w:val="00A62C96"/>
    <w:rsid w:val="00A83F05"/>
    <w:rsid w:val="00A9366C"/>
    <w:rsid w:val="00AA7AC4"/>
    <w:rsid w:val="00AC4BAC"/>
    <w:rsid w:val="00AC64D2"/>
    <w:rsid w:val="00AD71E0"/>
    <w:rsid w:val="00AF7E97"/>
    <w:rsid w:val="00B04F43"/>
    <w:rsid w:val="00B06ED4"/>
    <w:rsid w:val="00B12ED1"/>
    <w:rsid w:val="00B21F84"/>
    <w:rsid w:val="00B22B27"/>
    <w:rsid w:val="00B243FE"/>
    <w:rsid w:val="00B2475A"/>
    <w:rsid w:val="00B30E2D"/>
    <w:rsid w:val="00B41066"/>
    <w:rsid w:val="00B422B9"/>
    <w:rsid w:val="00B474BD"/>
    <w:rsid w:val="00B47CC7"/>
    <w:rsid w:val="00B56046"/>
    <w:rsid w:val="00B721C9"/>
    <w:rsid w:val="00B83CCC"/>
    <w:rsid w:val="00B86236"/>
    <w:rsid w:val="00B91284"/>
    <w:rsid w:val="00B91368"/>
    <w:rsid w:val="00B93FF0"/>
    <w:rsid w:val="00BA23A7"/>
    <w:rsid w:val="00BA41C9"/>
    <w:rsid w:val="00BA48F7"/>
    <w:rsid w:val="00BB4664"/>
    <w:rsid w:val="00BB6A39"/>
    <w:rsid w:val="00BC6CEE"/>
    <w:rsid w:val="00BD1B5D"/>
    <w:rsid w:val="00BE1109"/>
    <w:rsid w:val="00BE43F3"/>
    <w:rsid w:val="00BF551A"/>
    <w:rsid w:val="00C014A9"/>
    <w:rsid w:val="00C0428F"/>
    <w:rsid w:val="00C33D07"/>
    <w:rsid w:val="00C34C66"/>
    <w:rsid w:val="00C63280"/>
    <w:rsid w:val="00C63C8D"/>
    <w:rsid w:val="00C6509A"/>
    <w:rsid w:val="00C65F41"/>
    <w:rsid w:val="00C67348"/>
    <w:rsid w:val="00C716DC"/>
    <w:rsid w:val="00C76DD1"/>
    <w:rsid w:val="00CA2BD7"/>
    <w:rsid w:val="00CA591C"/>
    <w:rsid w:val="00CB019E"/>
    <w:rsid w:val="00CC32B7"/>
    <w:rsid w:val="00CC5C4E"/>
    <w:rsid w:val="00CD3205"/>
    <w:rsid w:val="00CE02E8"/>
    <w:rsid w:val="00D04A2F"/>
    <w:rsid w:val="00D105FD"/>
    <w:rsid w:val="00D14F6C"/>
    <w:rsid w:val="00D15189"/>
    <w:rsid w:val="00D31334"/>
    <w:rsid w:val="00D55160"/>
    <w:rsid w:val="00D67A21"/>
    <w:rsid w:val="00D7052A"/>
    <w:rsid w:val="00D71E9F"/>
    <w:rsid w:val="00D93526"/>
    <w:rsid w:val="00DB1F64"/>
    <w:rsid w:val="00DC034A"/>
    <w:rsid w:val="00DD78DF"/>
    <w:rsid w:val="00DE4820"/>
    <w:rsid w:val="00E01B02"/>
    <w:rsid w:val="00E10F04"/>
    <w:rsid w:val="00E24C25"/>
    <w:rsid w:val="00E40F9E"/>
    <w:rsid w:val="00E435E7"/>
    <w:rsid w:val="00E43B31"/>
    <w:rsid w:val="00E44492"/>
    <w:rsid w:val="00E451A5"/>
    <w:rsid w:val="00E46731"/>
    <w:rsid w:val="00E5716E"/>
    <w:rsid w:val="00E72B61"/>
    <w:rsid w:val="00E85615"/>
    <w:rsid w:val="00E931DB"/>
    <w:rsid w:val="00EB6E39"/>
    <w:rsid w:val="00EC2786"/>
    <w:rsid w:val="00EC4A18"/>
    <w:rsid w:val="00EC59E5"/>
    <w:rsid w:val="00ED450A"/>
    <w:rsid w:val="00ED5123"/>
    <w:rsid w:val="00EE26BE"/>
    <w:rsid w:val="00EF340B"/>
    <w:rsid w:val="00F00EA6"/>
    <w:rsid w:val="00F12478"/>
    <w:rsid w:val="00F133F6"/>
    <w:rsid w:val="00F16A09"/>
    <w:rsid w:val="00F27E64"/>
    <w:rsid w:val="00F412CA"/>
    <w:rsid w:val="00F46050"/>
    <w:rsid w:val="00F5256B"/>
    <w:rsid w:val="00F52947"/>
    <w:rsid w:val="00F76A7D"/>
    <w:rsid w:val="00F974FD"/>
    <w:rsid w:val="00FC38B0"/>
    <w:rsid w:val="00FD48C9"/>
    <w:rsid w:val="00FD63B1"/>
    <w:rsid w:val="00FD6AC5"/>
    <w:rsid w:val="00FE1023"/>
    <w:rsid w:val="00FF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C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1E2FC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2D021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locked/>
    <w:rsid w:val="00284AA4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"/>
    <w:qFormat/>
    <w:locked/>
    <w:rsid w:val="00284AA4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1E2FC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pple-style-span">
    <w:name w:val="apple-style-span"/>
    <w:basedOn w:val="a0"/>
    <w:uiPriority w:val="99"/>
    <w:rsid w:val="001E2FC9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E2FC9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1E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E2FC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52C4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rsid w:val="009D34CF"/>
    <w:pPr>
      <w:spacing w:after="120" w:line="240" w:lineRule="auto"/>
      <w:ind w:left="283"/>
    </w:pPr>
    <w:rPr>
      <w:rFonts w:cs="Calibri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D34CF"/>
    <w:rPr>
      <w:rFonts w:ascii="Calibri" w:hAnsi="Calibri" w:cs="Calibri"/>
      <w:sz w:val="24"/>
      <w:szCs w:val="24"/>
    </w:rPr>
  </w:style>
  <w:style w:type="character" w:styleId="a7">
    <w:name w:val="Hyperlink"/>
    <w:basedOn w:val="a0"/>
    <w:uiPriority w:val="99"/>
    <w:rsid w:val="00E40F9E"/>
    <w:rPr>
      <w:rFonts w:cs="Times New Roman"/>
      <w:color w:val="0000FF"/>
      <w:u w:val="single"/>
    </w:rPr>
  </w:style>
  <w:style w:type="paragraph" w:styleId="a8">
    <w:name w:val="header"/>
    <w:aliases w:val="Знак2"/>
    <w:basedOn w:val="a"/>
    <w:link w:val="a9"/>
    <w:uiPriority w:val="99"/>
    <w:unhideWhenUsed/>
    <w:rsid w:val="000452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Знак2 Знак"/>
    <w:basedOn w:val="a0"/>
    <w:link w:val="a8"/>
    <w:uiPriority w:val="99"/>
    <w:rsid w:val="0004526B"/>
    <w:rPr>
      <w:sz w:val="22"/>
      <w:szCs w:val="22"/>
    </w:rPr>
  </w:style>
  <w:style w:type="paragraph" w:styleId="aa">
    <w:name w:val="footer"/>
    <w:aliases w:val="Знак1"/>
    <w:basedOn w:val="a"/>
    <w:link w:val="ab"/>
    <w:uiPriority w:val="99"/>
    <w:unhideWhenUsed/>
    <w:rsid w:val="000452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aliases w:val="Знак1 Знак"/>
    <w:basedOn w:val="a0"/>
    <w:link w:val="aa"/>
    <w:uiPriority w:val="99"/>
    <w:rsid w:val="0004526B"/>
    <w:rPr>
      <w:sz w:val="22"/>
      <w:szCs w:val="22"/>
    </w:rPr>
  </w:style>
  <w:style w:type="paragraph" w:customStyle="1" w:styleId="ConsPlusNormal">
    <w:name w:val="ConsPlusNormal"/>
    <w:rsid w:val="00493B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j1">
    <w:name w:val="pj1"/>
    <w:basedOn w:val="a"/>
    <w:rsid w:val="00CA2BD7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7470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747086"/>
  </w:style>
  <w:style w:type="paragraph" w:customStyle="1" w:styleId="pj">
    <w:name w:val="pj"/>
    <w:basedOn w:val="a"/>
    <w:rsid w:val="00747086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D021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"/>
    <w:basedOn w:val="a"/>
    <w:link w:val="ae"/>
    <w:uiPriority w:val="99"/>
    <w:unhideWhenUsed/>
    <w:rsid w:val="002D021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2D0211"/>
    <w:rPr>
      <w:sz w:val="22"/>
      <w:szCs w:val="22"/>
    </w:rPr>
  </w:style>
  <w:style w:type="paragraph" w:styleId="af">
    <w:name w:val="No Spacing"/>
    <w:uiPriority w:val="1"/>
    <w:qFormat/>
    <w:rsid w:val="002D0211"/>
    <w:rPr>
      <w:sz w:val="22"/>
      <w:szCs w:val="22"/>
    </w:rPr>
  </w:style>
  <w:style w:type="paragraph" w:styleId="af0">
    <w:name w:val="List Paragraph"/>
    <w:basedOn w:val="a"/>
    <w:uiPriority w:val="34"/>
    <w:qFormat/>
    <w:rsid w:val="002D0211"/>
    <w:pPr>
      <w:ind w:left="720"/>
      <w:contextualSpacing/>
    </w:pPr>
    <w:rPr>
      <w:rFonts w:eastAsia="Calibri"/>
      <w:lang w:eastAsia="en-US"/>
    </w:rPr>
  </w:style>
  <w:style w:type="paragraph" w:customStyle="1" w:styleId="pboth">
    <w:name w:val="pboth"/>
    <w:basedOn w:val="a"/>
    <w:uiPriority w:val="99"/>
    <w:rsid w:val="002D02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Основной текст_"/>
    <w:link w:val="4"/>
    <w:locked/>
    <w:rsid w:val="007F0230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1"/>
    <w:rsid w:val="007F0230"/>
    <w:pPr>
      <w:shd w:val="clear" w:color="auto" w:fill="FFFFFF"/>
      <w:spacing w:after="120" w:line="485" w:lineRule="exact"/>
      <w:jc w:val="center"/>
    </w:pPr>
    <w:rPr>
      <w:rFonts w:ascii="Times New Roman" w:hAnsi="Times New Roman"/>
      <w:sz w:val="27"/>
      <w:szCs w:val="27"/>
      <w:lang/>
    </w:rPr>
  </w:style>
  <w:style w:type="paragraph" w:customStyle="1" w:styleId="ConsPlusTitle">
    <w:name w:val="ConsPlusTitle"/>
    <w:uiPriority w:val="99"/>
    <w:rsid w:val="007F023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84AA4"/>
    <w:rPr>
      <w:rFonts w:ascii="Times New Roman" w:hAnsi="Times New Roman"/>
      <w:b/>
      <w:bCs/>
      <w:sz w:val="44"/>
      <w:szCs w:val="44"/>
    </w:rPr>
  </w:style>
  <w:style w:type="character" w:customStyle="1" w:styleId="50">
    <w:name w:val="Заголовок 5 Знак"/>
    <w:basedOn w:val="a0"/>
    <w:link w:val="5"/>
    <w:uiPriority w:val="9"/>
    <w:rsid w:val="00284AA4"/>
    <w:rPr>
      <w:rFonts w:ascii="Times New Roman" w:hAnsi="Times New Roman"/>
      <w:b/>
      <w:bCs/>
      <w:i/>
      <w:i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284AA4"/>
  </w:style>
  <w:style w:type="paragraph" w:customStyle="1" w:styleId="8">
    <w:name w:val="çàãîëîâîê 8"/>
    <w:basedOn w:val="a"/>
    <w:next w:val="a"/>
    <w:rsid w:val="00284AA4"/>
    <w:pPr>
      <w:keepNext/>
      <w:spacing w:before="120" w:after="0" w:line="36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51">
    <w:name w:val="çàãîëîâîê 5"/>
    <w:basedOn w:val="a"/>
    <w:next w:val="a"/>
    <w:rsid w:val="00284AA4"/>
    <w:pPr>
      <w:keepNext/>
      <w:spacing w:before="120" w:after="0" w:line="240" w:lineRule="auto"/>
    </w:pPr>
    <w:rPr>
      <w:rFonts w:ascii="Times New Roman" w:hAnsi="Times New Roman"/>
      <w:sz w:val="28"/>
      <w:szCs w:val="28"/>
    </w:rPr>
  </w:style>
  <w:style w:type="paragraph" w:customStyle="1" w:styleId="ConsNonformat">
    <w:name w:val="ConsNonformat"/>
    <w:rsid w:val="00284AA4"/>
    <w:rPr>
      <w:rFonts w:ascii="Courier New" w:hAnsi="Courier New" w:cs="Courier New"/>
    </w:rPr>
  </w:style>
  <w:style w:type="paragraph" w:customStyle="1" w:styleId="af2">
    <w:name w:val="Îáû÷íûé"/>
    <w:rsid w:val="00284AA4"/>
    <w:rPr>
      <w:rFonts w:ascii="Times New Roman" w:hAnsi="Times New Roman"/>
    </w:rPr>
  </w:style>
  <w:style w:type="character" w:styleId="af3">
    <w:name w:val="page number"/>
    <w:basedOn w:val="a0"/>
    <w:uiPriority w:val="99"/>
    <w:rsid w:val="00284AA4"/>
    <w:rPr>
      <w:rFonts w:cs="Times New Roman"/>
    </w:rPr>
  </w:style>
  <w:style w:type="paragraph" w:customStyle="1" w:styleId="ConsTitle">
    <w:name w:val="ConsTitle"/>
    <w:rsid w:val="00284AA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284AA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8"/>
      <w:szCs w:val="28"/>
    </w:rPr>
  </w:style>
  <w:style w:type="table" w:styleId="af4">
    <w:name w:val="Table Grid"/>
    <w:basedOn w:val="a1"/>
    <w:uiPriority w:val="59"/>
    <w:locked/>
    <w:rsid w:val="00284AA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284A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84AA4"/>
    <w:rPr>
      <w:rFonts w:ascii="Courier New" w:hAnsi="Courier New" w:cs="Courier New"/>
    </w:rPr>
  </w:style>
  <w:style w:type="paragraph" w:styleId="af5">
    <w:name w:val="Title"/>
    <w:basedOn w:val="a"/>
    <w:link w:val="af6"/>
    <w:uiPriority w:val="10"/>
    <w:qFormat/>
    <w:locked/>
    <w:rsid w:val="00284AA4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f6">
    <w:name w:val="Название Знак"/>
    <w:basedOn w:val="a0"/>
    <w:link w:val="af5"/>
    <w:uiPriority w:val="10"/>
    <w:rsid w:val="00284AA4"/>
    <w:rPr>
      <w:rFonts w:ascii="Times New Roman" w:hAnsi="Times New Roman"/>
      <w:sz w:val="28"/>
      <w:szCs w:val="28"/>
    </w:rPr>
  </w:style>
  <w:style w:type="character" w:styleId="af7">
    <w:name w:val="FollowedHyperlink"/>
    <w:basedOn w:val="a0"/>
    <w:uiPriority w:val="99"/>
    <w:unhideWhenUsed/>
    <w:rsid w:val="00284AA4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284A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284AA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284AA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284A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28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28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28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28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28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4">
    <w:name w:val="xl74"/>
    <w:basedOn w:val="a"/>
    <w:rsid w:val="0028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</w:rPr>
  </w:style>
  <w:style w:type="paragraph" w:customStyle="1" w:styleId="xl75">
    <w:name w:val="xl75"/>
    <w:basedOn w:val="a"/>
    <w:rsid w:val="0028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28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77">
    <w:name w:val="xl77"/>
    <w:basedOn w:val="a"/>
    <w:rsid w:val="0028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28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284AA4"/>
  </w:style>
  <w:style w:type="numbering" w:customStyle="1" w:styleId="21">
    <w:name w:val="Нет списка2"/>
    <w:next w:val="a2"/>
    <w:uiPriority w:val="99"/>
    <w:semiHidden/>
    <w:unhideWhenUsed/>
    <w:rsid w:val="008F3EBA"/>
  </w:style>
  <w:style w:type="paragraph" w:customStyle="1" w:styleId="xl24">
    <w:name w:val="xl24"/>
    <w:basedOn w:val="a"/>
    <w:rsid w:val="008F3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8F3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8F3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8F3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28">
    <w:name w:val="xl28"/>
    <w:basedOn w:val="a"/>
    <w:rsid w:val="008F3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</w:rPr>
  </w:style>
  <w:style w:type="paragraph" w:customStyle="1" w:styleId="xl29">
    <w:name w:val="xl29"/>
    <w:basedOn w:val="a"/>
    <w:rsid w:val="008F3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30">
    <w:name w:val="xl30"/>
    <w:basedOn w:val="a"/>
    <w:rsid w:val="008F3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31">
    <w:name w:val="xl31"/>
    <w:basedOn w:val="a"/>
    <w:rsid w:val="008F3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styleId="af8">
    <w:name w:val="Plain Text"/>
    <w:basedOn w:val="a"/>
    <w:link w:val="af9"/>
    <w:rsid w:val="00BA23A7"/>
    <w:pPr>
      <w:widowControl w:val="0"/>
      <w:suppressAutoHyphens/>
      <w:spacing w:after="0" w:line="240" w:lineRule="auto"/>
    </w:pPr>
    <w:rPr>
      <w:rFonts w:ascii="Courier New" w:eastAsia="Courier New" w:hAnsi="Courier New"/>
      <w:color w:val="000000"/>
      <w:kern w:val="1"/>
      <w:sz w:val="20"/>
      <w:szCs w:val="20"/>
    </w:rPr>
  </w:style>
  <w:style w:type="character" w:customStyle="1" w:styleId="af9">
    <w:name w:val="Текст Знак"/>
    <w:basedOn w:val="a0"/>
    <w:link w:val="af8"/>
    <w:rsid w:val="00BA23A7"/>
    <w:rPr>
      <w:rFonts w:ascii="Courier New" w:eastAsia="Courier New" w:hAnsi="Courier New"/>
      <w:color w:val="000000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ulgakovo.admin-smole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144</cp:revision>
  <cp:lastPrinted>2018-11-20T09:34:00Z</cp:lastPrinted>
  <dcterms:created xsi:type="dcterms:W3CDTF">2015-01-16T12:19:00Z</dcterms:created>
  <dcterms:modified xsi:type="dcterms:W3CDTF">2018-11-20T09:36:00Z</dcterms:modified>
</cp:coreProperties>
</file>